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9C697" w14:textId="41336A16" w:rsidR="00A211DE" w:rsidRDefault="00891B4B">
      <w:pPr>
        <w:rPr>
          <w:rFonts w:ascii="Arial" w:hAnsi="Arial" w:cs="Arial"/>
          <w:color w:val="000000"/>
          <w:sz w:val="20"/>
          <w:szCs w:val="20"/>
        </w:rPr>
      </w:pPr>
      <w:r w:rsidRPr="003218C3">
        <w:rPr>
          <w:rFonts w:ascii="Arial" w:hAnsi="Arial" w:cs="Arial"/>
          <w:color w:val="000000"/>
          <w:sz w:val="20"/>
          <w:szCs w:val="20"/>
        </w:rPr>
        <w:t>Online Community Conversation Video: Undermining – October 2016</w:t>
      </w:r>
    </w:p>
    <w:p w14:paraId="6C79A488" w14:textId="799B8CAA" w:rsidR="00891B4B" w:rsidRDefault="00891B4B">
      <w:hyperlink r:id="rId4" w:history="1">
        <w:r w:rsidRPr="00D77DE6">
          <w:rPr>
            <w:rStyle w:val="Hyperlink"/>
          </w:rPr>
          <w:t>https://www.youtube.com/watch?v=NCrm8XG369w&amp;feature=youtu.be</w:t>
        </w:r>
      </w:hyperlink>
    </w:p>
    <w:p w14:paraId="3834D623" w14:textId="77777777" w:rsidR="00891B4B" w:rsidRDefault="00891B4B">
      <w:bookmarkStart w:id="0" w:name="_GoBack"/>
      <w:bookmarkEnd w:id="0"/>
    </w:p>
    <w:sectPr w:rsidR="00891B4B" w:rsidSect="00035B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0F"/>
    <w:rsid w:val="00035B75"/>
    <w:rsid w:val="00107648"/>
    <w:rsid w:val="00852F96"/>
    <w:rsid w:val="00891B4B"/>
    <w:rsid w:val="008B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CA0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NCrm8XG369w&amp;feature=youtu.b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Macintosh Word</Application>
  <DocSecurity>0</DocSecurity>
  <Lines>1</Lines>
  <Paragraphs>1</Paragraphs>
  <ScaleCrop>false</ScaleCrop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Jones</dc:creator>
  <cp:keywords/>
  <dc:description/>
  <cp:lastModifiedBy>Sarah Jones</cp:lastModifiedBy>
  <cp:revision>2</cp:revision>
  <dcterms:created xsi:type="dcterms:W3CDTF">2017-03-24T17:25:00Z</dcterms:created>
  <dcterms:modified xsi:type="dcterms:W3CDTF">2017-03-24T17:27:00Z</dcterms:modified>
</cp:coreProperties>
</file>